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EB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SPISAK LOKALNIH SLU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>ŽBENIKA U ORGANIMA LOKALNE UPRAVE OPŠTINE TIVAT</w:t>
      </w:r>
    </w:p>
    <w:p w:rsidR="001B67EB" w:rsidRDefault="002F5023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JUL</w:t>
      </w:r>
      <w:r w:rsidR="001B67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2020. GODINE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:rsidTr="00AF7D7F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SEKRETARIJAT ZA KULTURU I DRUŠTVENE DJELATNOSTI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Nikčević Dubravka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kulturu i društvene djelatnosti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Radnjić Vesna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</w:p>
        </w:tc>
      </w:tr>
      <w:tr w:rsidR="001B67EB" w:rsidTr="00AF7D7F">
        <w:trPr>
          <w:trHeight w:val="22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kulturu</w:t>
            </w:r>
          </w:p>
        </w:tc>
      </w:tr>
      <w:tr w:rsidR="001B67EB" w:rsidTr="00AF7D7F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E6E">
              <w:rPr>
                <w:rFonts w:ascii="Arial" w:hAnsi="Arial" w:cs="Arial"/>
                <w:sz w:val="22"/>
                <w:szCs w:val="22"/>
              </w:rPr>
              <w:t>Petković</w:t>
            </w:r>
            <w:proofErr w:type="spellEnd"/>
            <w:r w:rsidRPr="00504E6E"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>I za saradnju sa NVO</w:t>
            </w:r>
          </w:p>
        </w:tc>
      </w:tr>
      <w:tr w:rsidR="001B67EB" w:rsidTr="00AF7D7F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04E6E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obrazovanje</w:t>
            </w:r>
          </w:p>
        </w:tc>
      </w:tr>
      <w:tr w:rsidR="001B67EB" w:rsidTr="00AF7D7F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 I LOKALNE JAVNE PRIHODE</w:t>
            </w:r>
          </w:p>
          <w:p w:rsidR="001B67EB" w:rsidRPr="00642C19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F7D7F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F7D7F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Jovićević Rajka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prihode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Pomoćnica sekretarke za finansije i lokalne javne prihode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Pejović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Koordinatorka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Vlado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:rsidTr="00AF7D7F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:rsidTr="00AF7D7F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D6B91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6B91">
              <w:rPr>
                <w:rFonts w:ascii="Arial" w:hAnsi="Arial" w:cs="Arial"/>
                <w:sz w:val="22"/>
                <w:szCs w:val="22"/>
                <w:lang w:val="pl-PL"/>
              </w:rPr>
              <w:t>Viši savjetnik III za pravna pitanja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AF7D7F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Došljak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Savjetnik III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 xml:space="preserve"> 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Zorica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:rsidTr="00AF7D7F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Biljana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 naknada i ostalih javnih prihoda</w:t>
            </w:r>
          </w:p>
        </w:tc>
      </w:tr>
      <w:tr w:rsidR="001B67EB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:rsidTr="00AF7D7F">
        <w:trPr>
          <w:trHeight w:val="10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:rsidTr="00AF7D7F">
        <w:trPr>
          <w:trHeight w:val="99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ostallih javnih prihoda</w:t>
            </w:r>
          </w:p>
        </w:tc>
      </w:tr>
      <w:tr w:rsidR="001B67EB" w:rsidTr="00AF7D7F">
        <w:trPr>
          <w:trHeight w:val="9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2420A">
              <w:rPr>
                <w:rFonts w:ascii="Arial" w:hAnsi="Arial" w:cs="Arial"/>
                <w:b/>
                <w:sz w:val="22"/>
                <w:szCs w:val="22"/>
              </w:rPr>
              <w:t>SEKRETARIJAT ZA INVESTICIJE, UREĐENJE PROSTORA I ODRŽIVI RAZVOJ</w:t>
            </w:r>
          </w:p>
          <w:p w:rsidR="001B67EB" w:rsidRPr="00D2420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rPr>
          <w:trHeight w:val="1035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Petričević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</w:p>
        </w:tc>
      </w:tr>
      <w:tr w:rsidR="001B67EB" w:rsidTr="00AF7D7F">
        <w:trPr>
          <w:trHeight w:val="300"/>
        </w:trPr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FC11F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Krivokapić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sredine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Kostić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Samostalni savjetnik I za poslove urbanizma i planiranja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Tošković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geodetske poslove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F7D7F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B67EB" w:rsidTr="00AF7D7F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Slađana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2C2315" w:rsidTr="00AF7D7F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Ivan Obradović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pravne poslove i obračun komunalija</w:t>
            </w:r>
          </w:p>
        </w:tc>
      </w:tr>
      <w:tr w:rsidR="001B67EB" w:rsidTr="00AF7D7F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III  za poslove zaštite životne sredine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Milan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informatiku i računarstvo</w:t>
            </w:r>
          </w:p>
        </w:tc>
      </w:tr>
      <w:tr w:rsidR="001B67EB" w:rsidTr="00AF7D7F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AF7D7F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Drecun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F7D7F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Bogdan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F7D7F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nadzora</w:t>
            </w:r>
            <w:proofErr w:type="spellEnd"/>
          </w:p>
        </w:tc>
      </w:tr>
      <w:tr w:rsidR="00E12E17" w:rsidTr="00AF7D7F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Petranović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Dalibor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F7D7F">
        <w:trPr>
          <w:trHeight w:val="12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Ojdanić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AF7D7F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0F671D">
              <w:rPr>
                <w:rFonts w:ascii="Arial" w:hAnsi="Arial" w:cs="Arial"/>
                <w:b/>
                <w:sz w:val="22"/>
                <w:szCs w:val="22"/>
              </w:rPr>
              <w:t>SEKRETARIJAT ZA TURIZAM I PREDUZETNIŠTVO</w:t>
            </w:r>
          </w:p>
          <w:p w:rsidR="001B67EB" w:rsidRPr="000F671D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:rsidTr="00AF7D7F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Vujović Petar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Radmilo Anja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:rsidTr="00AF7D7F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F7D7F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F7D7F">
        <w:trPr>
          <w:trHeight w:val="778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Ivona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:rsidTr="00AF7D7F">
        <w:trPr>
          <w:trHeight w:val="975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Koparan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Dubravka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:rsidTr="00AF7D7F">
        <w:trPr>
          <w:trHeight w:val="120"/>
        </w:trPr>
        <w:tc>
          <w:tcPr>
            <w:tcW w:w="979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SEKRETARIJAT ZA MLADE, SPORT I SOCIJALNA PITANJA</w:t>
            </w:r>
          </w:p>
          <w:p w:rsidR="001B67EB" w:rsidRPr="00743B61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Ognjanović Darka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>, sport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Milanka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Aleksandar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Krsmanović Nikola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sport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Ivović Violeta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Vukajlović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Ivona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ljudska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manjinska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prava</w:t>
            </w:r>
            <w:proofErr w:type="spellEnd"/>
          </w:p>
        </w:tc>
      </w:tr>
      <w:tr w:rsidR="001B67EB" w:rsidTr="00AF7D7F">
        <w:trPr>
          <w:trHeight w:val="45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Krunić Dejan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sport</w:t>
            </w:r>
          </w:p>
        </w:tc>
      </w:tr>
      <w:tr w:rsidR="001B67EB" w:rsidTr="00AF7D7F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F0F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Ševaljević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Jelena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F0F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</w:p>
        </w:tc>
      </w:tr>
      <w:tr w:rsidR="001B67EB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AF7D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SEKR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ETARIJAT ZA KOMUNALNE POSLOVE,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SAOBRAĆAJ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ENEGRGETSKU EFIKASNOST</w:t>
            </w:r>
          </w:p>
          <w:p w:rsidR="001B67EB" w:rsidRPr="00743B61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Tatjana Jelić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energetsku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efikasnost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Selma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normativno pravne poslove i stambeno komunalnu oblast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saobraćaj i energetsku efikasnost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Gorica Nikšić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saobraćaj i putnu infrastrukturu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Vlahović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III za stambenu oblast</w:t>
            </w:r>
          </w:p>
        </w:tc>
      </w:tr>
      <w:tr w:rsidR="001B67EB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Zec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Olivera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puteve i energetsku efikasnost</w:t>
            </w:r>
          </w:p>
        </w:tc>
      </w:tr>
      <w:tr w:rsidR="001B67EB" w:rsidTr="00AF7D7F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</w:t>
            </w:r>
            <w:r w:rsidRPr="000516C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 ZA IMOVINU</w:t>
            </w:r>
          </w:p>
          <w:p w:rsidR="001B67EB" w:rsidRPr="000516C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D33B1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imovinu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:rsidTr="00AF7D7F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Peričić Tanja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poslove imovine</w:t>
            </w:r>
          </w:p>
        </w:tc>
      </w:tr>
      <w:tr w:rsidR="001B67EB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poslove imovine</w:t>
            </w:r>
          </w:p>
        </w:tc>
      </w:tr>
      <w:tr w:rsidR="001B67EB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rPr>
          <w:trHeight w:val="7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Blaženka</w:t>
            </w:r>
            <w:proofErr w:type="spellEnd"/>
            <w:r w:rsidRPr="00856C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Kabineta Predsjednika opštine</w:t>
            </w:r>
          </w:p>
        </w:tc>
      </w:tr>
      <w:tr w:rsidR="001B67EB" w:rsidTr="00AF7D7F">
        <w:trPr>
          <w:trHeight w:val="1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 službeno lice za pravna pitanja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protokol</w:t>
            </w:r>
            <w:proofErr w:type="spellEnd"/>
          </w:p>
        </w:tc>
      </w:tr>
      <w:tr w:rsidR="001B67EB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Odjeljenja za upravljanje ljudskim resursima</w:t>
            </w:r>
          </w:p>
        </w:tc>
      </w:tr>
      <w:tr w:rsidR="001B67EB" w:rsidTr="00AF7D7F">
        <w:trPr>
          <w:trHeight w:val="19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Glavočić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Gabrijela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Koordinatorka za protokol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Jovana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poslovna sekretarka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Bogavac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Boričić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Kabineta Predsjednika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Rakić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međunarodnu saradnju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FAD">
              <w:rPr>
                <w:rFonts w:ascii="Arial" w:hAnsi="Arial" w:cs="Arial"/>
                <w:sz w:val="22"/>
                <w:szCs w:val="22"/>
              </w:rPr>
              <w:t>Grubišić Đuro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za informacione tehnologije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Bulatović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informatiku i računarstvo</w:t>
            </w:r>
          </w:p>
        </w:tc>
      </w:tr>
      <w:tr w:rsidR="002C2315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informacionu podršku i sistem 48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internet prezentaciju i prevođenje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Stjepaničić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 Ljubomir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vozni park</w:t>
            </w:r>
          </w:p>
        </w:tc>
      </w:tr>
      <w:tr w:rsidR="001B67EB" w:rsidTr="00AF7D7F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:rsidR="001B67EB" w:rsidRPr="005E45A8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:rsidTr="00AF7D7F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Samardžić-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972881" w:rsidTr="00AF7D7F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Kovačević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– ovlašćeno službeno lice za drugostepni upravni postupak</w:t>
            </w:r>
          </w:p>
        </w:tc>
      </w:tr>
      <w:tr w:rsidR="001B67EB" w:rsidTr="00AF7D7F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Arsić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ovlašćeno službeno lice za drugostepeni upravni postupak</w:t>
            </w:r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:rsidR="001B67EB" w:rsidRPr="006E1F24" w:rsidRDefault="001B67EB" w:rsidP="00AF7D7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KOMUNALNA POLICIJA</w:t>
            </w:r>
          </w:p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Novak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Leković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Načelnik Komunalne policije</w:t>
            </w:r>
          </w:p>
        </w:tc>
      </w:tr>
      <w:tr w:rsidR="001B67EB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740F1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E12E17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Viši savjetnik III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administrativno tehničkih i upravnih poslova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Moračanin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41AD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Mi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r-Latn-ME"/>
              </w:rPr>
              <w:t>šnić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r-Latn-ME"/>
              </w:rPr>
              <w:t>Čičarević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:rsidTr="00AF7D7F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1B67EB" w:rsidTr="00AF7D7F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:rsidR="001B67EB" w:rsidRPr="00AA2C0A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  <w:r w:rsidRPr="00AA2C0A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 I SPAŠAVANJA</w:t>
            </w:r>
          </w:p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Barbić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Zoran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spašavanja</w:t>
            </w:r>
            <w:proofErr w:type="spellEnd"/>
          </w:p>
        </w:tc>
      </w:tr>
      <w:tr w:rsidR="001B67EB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Samostalna savjetnica III</w:t>
            </w:r>
            <w:bookmarkStart w:id="0" w:name="_GoBack"/>
            <w:bookmarkEnd w:id="0"/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operativne poslove i preventivne aktivnosti</w:t>
            </w:r>
          </w:p>
        </w:tc>
      </w:tr>
      <w:tr w:rsidR="001B67EB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Uskoković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Boro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lastRenderedPageBreak/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Ivošević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F7D7F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F7D7F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 –vatrogasac-spasilac-vozač</w:t>
            </w:r>
          </w:p>
        </w:tc>
      </w:tr>
      <w:tr w:rsidR="001B67EB" w:rsidTr="00AF7D7F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83B28" w:rsidRDefault="001B67EB" w:rsidP="00AF7D7F">
            <w:pPr>
              <w:pStyle w:val="Bezrazmaka"/>
              <w:rPr>
                <w:rFonts w:ascii="Arial" w:hAnsi="Arial" w:cs="Arial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lang w:val="sr-Latn-CS"/>
              </w:rPr>
              <w:t>Ulčar</w:t>
            </w:r>
            <w:proofErr w:type="spellEnd"/>
            <w:r w:rsidRPr="00E83B28">
              <w:rPr>
                <w:rFonts w:ascii="Arial" w:hAnsi="Arial" w:cs="Arial"/>
                <w:lang w:val="sr-Latn-CS"/>
              </w:rPr>
              <w:t xml:space="preserve">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–Vatrogasac-spasilac</w:t>
            </w:r>
          </w:p>
        </w:tc>
      </w:tr>
      <w:tr w:rsidR="001B67EB" w:rsidTr="00AF7D7F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</w:t>
            </w:r>
            <w:proofErr w:type="spellEnd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Referent-Vatrogasac-spasilac</w:t>
            </w:r>
          </w:p>
        </w:tc>
      </w:tr>
      <w:tr w:rsidR="001B67EB" w:rsidTr="00AF7D7F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lang w:val="sr-Latn-CS"/>
              </w:rPr>
              <w:t>Đerasimović</w:t>
            </w:r>
            <w:proofErr w:type="spellEnd"/>
            <w:r w:rsidRPr="00E83B28">
              <w:rPr>
                <w:rFonts w:ascii="Arial" w:hAnsi="Arial" w:cs="Arial"/>
                <w:color w:val="000000"/>
                <w:lang w:val="sr-Latn-CS"/>
              </w:rPr>
              <w:t xml:space="preserve">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vatrogasac-spasilac</w:t>
            </w:r>
            <w:proofErr w:type="spellEnd"/>
          </w:p>
        </w:tc>
      </w:tr>
      <w:tr w:rsidR="001B67EB" w:rsidTr="00AF7D7F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Namještenik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Higijeničar</w:t>
            </w:r>
            <w:proofErr w:type="spellEnd"/>
          </w:p>
        </w:tc>
      </w:tr>
      <w:tr w:rsidR="001B67EB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Ćule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1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97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1B67EB" w:rsidRPr="00964D85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:rsidR="001B67EB" w:rsidRPr="00B77243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AF7D7F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AF7D7F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Mlađa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AF7D7F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Babović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Skupštine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:rsidTr="00AF7D7F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Mikulandra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Renata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obavljanje poslova Skupštine, radnih tijela i komisija</w:t>
            </w:r>
          </w:p>
        </w:tc>
      </w:tr>
      <w:tr w:rsidR="001B67EB" w:rsidTr="00AF7D7F">
        <w:trPr>
          <w:trHeight w:val="95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</w:t>
            </w: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UPRAVA ZA INSPEKCIJSKE POSLOVE</w:t>
            </w:r>
          </w:p>
          <w:p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Stojković Jovica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Direktor Uprave za inspekcijske poslove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Leovac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Milomir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 za stambeno komunalne poslovei poslove turizma –ovlašćeno službeno lice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Gvozdenović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Andreja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C706F9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savjetica II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za pravne poslove-ovlašćeno službeno lice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Vasić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III za stambeno komunalne poslove iz oblasti turizma-ovlašćeno službeno lice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2474F" w:rsidRDefault="001B67EB" w:rsidP="00AF7D7F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  <w:r w:rsidRPr="00A2474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puteve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sao</w:t>
            </w:r>
            <w:r>
              <w:rPr>
                <w:rFonts w:ascii="Arial" w:hAnsi="Arial" w:cs="Arial"/>
                <w:sz w:val="22"/>
                <w:szCs w:val="22"/>
              </w:rPr>
              <w:t>braćaja-ovlašćeno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turizma-ovlašćeno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za stambeno-komunalne i poslove turizma-ovlašćeno sluzbeni lice</w:t>
            </w:r>
          </w:p>
        </w:tc>
      </w:tr>
      <w:tr w:rsidR="001B67EB" w:rsidTr="00AF7D7F">
        <w:trPr>
          <w:trHeight w:val="6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4331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Konjevi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obavljanje administrativno tehničkih i upravnih poslova</w:t>
            </w:r>
          </w:p>
        </w:tc>
      </w:tr>
      <w:tr w:rsidR="001B67EB" w:rsidTr="00AF7D7F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Savjetnica III za obavljanje administrativno tehničkih poslova</w:t>
            </w:r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obavljanje administrativno-tehničkih poslova</w:t>
            </w:r>
          </w:p>
        </w:tc>
      </w:tr>
      <w:tr w:rsidR="001B67EB" w:rsidTr="00AF7D7F">
        <w:trPr>
          <w:trHeight w:val="16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</w:t>
            </w:r>
          </w:p>
          <w:p w:rsidR="001B67EB" w:rsidRPr="00C343D8" w:rsidRDefault="001B67EB" w:rsidP="00AF7D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 JAVNE NABAVKE</w:t>
            </w:r>
          </w:p>
          <w:p w:rsidR="001B67EB" w:rsidRPr="005A2B27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Ćipranić Milena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4FB3">
              <w:rPr>
                <w:rFonts w:ascii="Arial" w:hAnsi="Arial" w:cs="Arial"/>
                <w:sz w:val="22"/>
                <w:szCs w:val="22"/>
                <w:lang w:val="pl-PL"/>
              </w:rPr>
              <w:t>Rukovoditeljka Službe za javne nabavke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096CA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I-službenica za javne nabavke</w:t>
            </w:r>
          </w:p>
        </w:tc>
      </w:tr>
      <w:tr w:rsidR="001B67EB" w:rsidTr="00AF7D7F">
        <w:trPr>
          <w:trHeight w:val="6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ekonomsko-finansijske poslove</w:t>
            </w:r>
          </w:p>
        </w:tc>
      </w:tr>
      <w:tr w:rsidR="001B67EB" w:rsidTr="00AF7D7F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OPŠTU UPRAVU</w:t>
            </w:r>
          </w:p>
          <w:p w:rsidR="001B67EB" w:rsidRPr="00DB41E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F7D7F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Furtula Tamara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opštu upravu</w:t>
            </w:r>
          </w:p>
        </w:tc>
      </w:tr>
      <w:tr w:rsidR="001B67EB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90753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Jadranka</w:t>
            </w:r>
            <w:proofErr w:type="spellEnd"/>
            <w:r w:rsidRPr="009075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Joksimović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Rukovovditeljka odjeljenja za pravne poslove i saradnju sa mjesnim zajednicama</w:t>
            </w:r>
          </w:p>
        </w:tc>
      </w:tr>
      <w:tr w:rsidR="001B67EB" w:rsidTr="00AF7D7F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90753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753B">
              <w:rPr>
                <w:rFonts w:ascii="Arial" w:hAnsi="Arial" w:cs="Arial"/>
                <w:sz w:val="22"/>
                <w:szCs w:val="22"/>
              </w:rPr>
              <w:t>Helga Ivović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mjesne zajednice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ugostiteljske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75C6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:rsidTr="00AF7D7F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vozač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Fani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Radonjić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Valentina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Erceg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</w:t>
            </w:r>
            <w:r w:rsidRPr="00D655AA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potpisa,rukopisa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55AA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1B67EB" w:rsidTr="00AF7D7F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AF7D7F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AF7D7F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tehničar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Jevtić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57716D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6D" w:rsidRDefault="0057716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Kuševija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Tanja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6D" w:rsidRDefault="0057716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AF7D7F">
        <w:trPr>
          <w:trHeight w:val="16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Banaš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</w:tbl>
    <w:p w:rsidR="001B67EB" w:rsidRDefault="001B67EB" w:rsidP="001B67EB"/>
    <w:p w:rsidR="001B67EB" w:rsidRDefault="001B67EB" w:rsidP="001B67EB">
      <w:pPr>
        <w:jc w:val="center"/>
        <w:rPr>
          <w:rFonts w:ascii="Arial" w:hAnsi="Arial" w:cs="Arial"/>
          <w:b/>
        </w:rPr>
      </w:pPr>
      <w:r w:rsidRPr="0015114C">
        <w:rPr>
          <w:rFonts w:ascii="Arial" w:hAnsi="Arial" w:cs="Arial"/>
          <w:b/>
        </w:rPr>
        <w:t>PRIPRAVNICI</w:t>
      </w: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Lina </w:t>
      </w:r>
      <w:proofErr w:type="spellStart"/>
      <w:r>
        <w:rPr>
          <w:rFonts w:ascii="Arial" w:hAnsi="Arial" w:cs="Arial"/>
          <w:sz w:val="22"/>
          <w:szCs w:val="22"/>
        </w:rPr>
        <w:t>Maslovar</w:t>
      </w:r>
      <w:proofErr w:type="spellEnd"/>
    </w:p>
    <w:p w:rsidR="001B67EB" w:rsidRPr="00515337" w:rsidRDefault="001B67EB" w:rsidP="001B67EB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Tamara Jovi</w:t>
      </w:r>
      <w:proofErr w:type="spellStart"/>
      <w:r>
        <w:rPr>
          <w:rFonts w:ascii="Arial" w:hAnsi="Arial" w:cs="Arial"/>
          <w:sz w:val="22"/>
          <w:szCs w:val="22"/>
          <w:lang w:val="sr-Latn-ME"/>
        </w:rPr>
        <w:t>ćević</w:t>
      </w:r>
      <w:proofErr w:type="spellEnd"/>
    </w:p>
    <w:p w:rsidR="001B67EB" w:rsidRPr="00515337" w:rsidRDefault="001B67EB" w:rsidP="001B67EB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Luković Kristina</w:t>
      </w:r>
    </w:p>
    <w:p w:rsidR="001B67EB" w:rsidRPr="00515337" w:rsidRDefault="001B67EB" w:rsidP="001B67EB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  <w:lang w:val="sr-Latn-ME"/>
        </w:rPr>
        <w:t>Usanović</w:t>
      </w:r>
      <w:proofErr w:type="spellEnd"/>
    </w:p>
    <w:p w:rsidR="001B67EB" w:rsidRPr="00515337" w:rsidRDefault="00972881" w:rsidP="001B67EB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sr-Latn-ME"/>
        </w:rPr>
        <w:t>Antonela</w:t>
      </w:r>
      <w:proofErr w:type="spellEnd"/>
      <w:r>
        <w:rPr>
          <w:rFonts w:ascii="Arial" w:hAnsi="Arial" w:cs="Arial"/>
          <w:sz w:val="22"/>
          <w:szCs w:val="22"/>
          <w:lang w:val="sr-Latn-ME"/>
        </w:rPr>
        <w:t xml:space="preserve"> Anđelić</w:t>
      </w:r>
    </w:p>
    <w:p w:rsidR="001B67EB" w:rsidRDefault="001B67EB" w:rsidP="001B67EB"/>
    <w:p w:rsidR="009A7A57" w:rsidRDefault="009A7A57"/>
    <w:sectPr w:rsidR="009A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B"/>
    <w:rsid w:val="001B67EB"/>
    <w:rsid w:val="002C2315"/>
    <w:rsid w:val="002F5023"/>
    <w:rsid w:val="003D3FDD"/>
    <w:rsid w:val="0057716D"/>
    <w:rsid w:val="00972881"/>
    <w:rsid w:val="009A7A57"/>
    <w:rsid w:val="00AF7D7F"/>
    <w:rsid w:val="00E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E17E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sussalistom">
    <w:name w:val="List Paragraph"/>
    <w:basedOn w:val="Normal"/>
    <w:uiPriority w:val="34"/>
    <w:qFormat/>
    <w:rsid w:val="001B67E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F7D7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7D7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3</cp:revision>
  <cp:lastPrinted>2020-07-17T07:37:00Z</cp:lastPrinted>
  <dcterms:created xsi:type="dcterms:W3CDTF">2020-08-26T09:42:00Z</dcterms:created>
  <dcterms:modified xsi:type="dcterms:W3CDTF">2020-08-26T09:47:00Z</dcterms:modified>
</cp:coreProperties>
</file>